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4F" w:rsidRPr="00830A6C" w:rsidRDefault="00E95E4F" w:rsidP="00E95E4F">
      <w:pPr>
        <w:pStyle w:val="a3"/>
        <w:rPr>
          <w:color w:val="FF0000"/>
        </w:rPr>
      </w:pPr>
      <w:r w:rsidRPr="00830A6C">
        <w:rPr>
          <w:noProof/>
          <w:color w:val="FF0000"/>
        </w:rPr>
        <w:drawing>
          <wp:inline distT="0" distB="0" distL="0" distR="0" wp14:anchorId="310FC16B" wp14:editId="447BE569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4F" w:rsidRPr="00830A6C" w:rsidRDefault="00E95E4F" w:rsidP="00E95E4F">
      <w:pPr>
        <w:pStyle w:val="a3"/>
        <w:rPr>
          <w:color w:val="FF0000"/>
          <w:sz w:val="18"/>
          <w:szCs w:val="18"/>
        </w:rPr>
      </w:pPr>
    </w:p>
    <w:p w:rsidR="00E95E4F" w:rsidRPr="00830A6C" w:rsidRDefault="00E95E4F" w:rsidP="00E95E4F">
      <w:pPr>
        <w:pStyle w:val="a3"/>
        <w:rPr>
          <w:sz w:val="26"/>
          <w:szCs w:val="26"/>
        </w:rPr>
      </w:pPr>
      <w:r w:rsidRPr="00830A6C">
        <w:rPr>
          <w:sz w:val="26"/>
          <w:szCs w:val="26"/>
        </w:rPr>
        <w:t>АДМИНИСТРАЦИЯ ГОРОДА НИЖНЕГО НОВГОРОДА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A6C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30A6C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830A6C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830A6C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30A6C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830A6C">
        <w:rPr>
          <w:rFonts w:ascii="Times New Roman" w:hAnsi="Times New Roman" w:cs="Times New Roman"/>
          <w:b/>
          <w:sz w:val="24"/>
        </w:rPr>
        <w:t>тел</w:t>
      </w:r>
      <w:r w:rsidRPr="00830A6C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830A6C">
        <w:rPr>
          <w:rFonts w:ascii="Times New Roman" w:hAnsi="Times New Roman" w:cs="Times New Roman"/>
          <w:b/>
          <w:sz w:val="24"/>
        </w:rPr>
        <w:t>факс</w:t>
      </w:r>
      <w:r w:rsidRPr="00830A6C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830A6C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830A6C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="00830A6C" w:rsidRPr="00830A6C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:rsidR="00E95E4F" w:rsidRPr="00830A6C" w:rsidRDefault="00E95E4F" w:rsidP="00E95E4F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E95E4F" w:rsidRPr="00830A6C" w:rsidTr="00286EC9">
        <w:tc>
          <w:tcPr>
            <w:tcW w:w="5868" w:type="dxa"/>
          </w:tcPr>
          <w:p w:rsidR="00E95E4F" w:rsidRPr="00830A6C" w:rsidRDefault="00E95E4F" w:rsidP="00286EC9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95E4F" w:rsidRPr="00830A6C" w:rsidRDefault="00E95E4F" w:rsidP="00286EC9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03" w:type="dxa"/>
          </w:tcPr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E95E4F" w:rsidRPr="00830A6C" w:rsidRDefault="00B73709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3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AC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3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95E4F" w:rsidRPr="00830A6C" w:rsidRDefault="00E95E4F" w:rsidP="00286E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13980" w:rsidRPr="00830A6C" w:rsidRDefault="00113980" w:rsidP="0011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6C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80" w:rsidRPr="00830A6C" w:rsidRDefault="00113980" w:rsidP="0011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8433B">
        <w:rPr>
          <w:rFonts w:ascii="Times New Roman" w:hAnsi="Times New Roman" w:cs="Times New Roman"/>
          <w:b/>
          <w:sz w:val="28"/>
          <w:szCs w:val="28"/>
        </w:rPr>
        <w:t>в</w:t>
      </w:r>
      <w:r w:rsidR="007976A3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A8433B">
        <w:rPr>
          <w:rFonts w:ascii="Times New Roman" w:hAnsi="Times New Roman" w:cs="Times New Roman"/>
          <w:b/>
          <w:sz w:val="28"/>
          <w:szCs w:val="28"/>
        </w:rPr>
        <w:t>сенние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 xml:space="preserve"> каникулы 20</w:t>
      </w:r>
      <w:r w:rsidR="003E71A4" w:rsidRPr="00830A6C">
        <w:rPr>
          <w:rFonts w:ascii="Times New Roman" w:hAnsi="Times New Roman" w:cs="Times New Roman"/>
          <w:b/>
          <w:sz w:val="28"/>
          <w:szCs w:val="28"/>
        </w:rPr>
        <w:t>2</w:t>
      </w:r>
      <w:r w:rsidR="00B73709">
        <w:rPr>
          <w:rFonts w:ascii="Times New Roman" w:hAnsi="Times New Roman" w:cs="Times New Roman"/>
          <w:b/>
          <w:sz w:val="28"/>
          <w:szCs w:val="28"/>
        </w:rPr>
        <w:t>3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>-20</w:t>
      </w:r>
      <w:r w:rsidR="002D4581" w:rsidRPr="00830A6C">
        <w:rPr>
          <w:rFonts w:ascii="Times New Roman" w:hAnsi="Times New Roman" w:cs="Times New Roman"/>
          <w:b/>
          <w:sz w:val="28"/>
          <w:szCs w:val="28"/>
        </w:rPr>
        <w:t>2</w:t>
      </w:r>
      <w:r w:rsidR="00B73709">
        <w:rPr>
          <w:rFonts w:ascii="Times New Roman" w:hAnsi="Times New Roman" w:cs="Times New Roman"/>
          <w:b/>
          <w:sz w:val="28"/>
          <w:szCs w:val="28"/>
        </w:rPr>
        <w:t>4</w:t>
      </w:r>
      <w:r w:rsidRPr="00830A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5337" w:type="pct"/>
        <w:tblInd w:w="-338" w:type="dxa"/>
        <w:tblLook w:val="04A0" w:firstRow="1" w:lastRow="0" w:firstColumn="1" w:lastColumn="0" w:noHBand="0" w:noVBand="1"/>
      </w:tblPr>
      <w:tblGrid>
        <w:gridCol w:w="602"/>
        <w:gridCol w:w="2163"/>
        <w:gridCol w:w="1663"/>
        <w:gridCol w:w="1577"/>
        <w:gridCol w:w="1938"/>
        <w:gridCol w:w="2025"/>
      </w:tblGrid>
      <w:tr w:rsidR="005E38BD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№п/п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Направление и мероприятие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Сроки проведения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Участники, класс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Кабинет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Ответственные</w:t>
            </w:r>
          </w:p>
        </w:tc>
      </w:tr>
      <w:tr w:rsidR="00503BD5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BD5" w:rsidRPr="00830A6C" w:rsidRDefault="00503BD5" w:rsidP="006B39A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E95E4F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7377F3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</w:t>
            </w:r>
            <w:r w:rsidR="00E95E4F" w:rsidRPr="00830A6C">
              <w:rPr>
                <w:rStyle w:val="a4"/>
                <w:b w:val="0"/>
                <w:sz w:val="22"/>
                <w:szCs w:val="22"/>
              </w:rPr>
              <w:t>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B73709" w:rsidP="00830A6C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hd w:val="clear" w:color="auto" w:fill="FFFFFF"/>
              </w:rPr>
              <w:t>Работа секций «Футбол» и спортивного зала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B73709" w:rsidP="00B737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B73709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1-11</w:t>
            </w:r>
            <w:r w:rsidR="00830A6C">
              <w:rPr>
                <w:rStyle w:val="a4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D35541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Споривный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зал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B73709" w:rsidP="00830A6C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Учителя физкультуры</w:t>
            </w:r>
          </w:p>
          <w:p w:rsidR="00B73709" w:rsidRPr="00830A6C" w:rsidRDefault="00B73709" w:rsidP="00830A6C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Башкиров В.Л.</w:t>
            </w:r>
          </w:p>
        </w:tc>
      </w:tr>
      <w:tr w:rsidR="00E95E4F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Духовно-нравственное</w:t>
            </w:r>
          </w:p>
        </w:tc>
      </w:tr>
      <w:tr w:rsidR="00E95E4F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A8433B" w:rsidP="00B737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«ВРЕМЯ ПЕРВЫХ»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A8433B" w:rsidP="00A8433B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25.03.2024</w:t>
            </w:r>
          </w:p>
          <w:p w:rsidR="00A8433B" w:rsidRPr="00830A6C" w:rsidRDefault="00A8433B" w:rsidP="00A8433B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t>12.00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A8433B" w:rsidP="00737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  <w:r w:rsidR="00830A6C">
              <w:rPr>
                <w:rFonts w:ascii="Times New Roman" w:hAnsi="Times New Roman" w:cs="Times New Roman"/>
              </w:rPr>
              <w:t>классы</w:t>
            </w:r>
          </w:p>
          <w:p w:rsidR="00A8433B" w:rsidRPr="00830A6C" w:rsidRDefault="00A8433B" w:rsidP="00737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B73709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Актовый зал</w:t>
            </w:r>
          </w:p>
          <w:p w:rsidR="00B73709" w:rsidRPr="00830A6C" w:rsidRDefault="00B73709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По кабинетам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B73709" w:rsidP="00B73709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Бобылева К.А.</w:t>
            </w:r>
          </w:p>
          <w:p w:rsidR="00B73709" w:rsidRPr="00830A6C" w:rsidRDefault="00B73709" w:rsidP="00B73709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Герасименко В.С.</w:t>
            </w:r>
          </w:p>
        </w:tc>
      </w:tr>
      <w:tr w:rsidR="00A8433B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Pr="00830A6C" w:rsidRDefault="00A8433B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B737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«ВРЕМЯ МОЛОДЫХ»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25.03.2024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737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Актовый зал</w:t>
            </w:r>
          </w:p>
          <w:p w:rsidR="00A8433B" w:rsidRDefault="00A8433B" w:rsidP="00A8433B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По кабинетам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Бобылева К.А.</w:t>
            </w:r>
          </w:p>
          <w:p w:rsidR="00A8433B" w:rsidRDefault="00A8433B" w:rsidP="00A8433B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Герасименко В.С.</w:t>
            </w:r>
          </w:p>
        </w:tc>
      </w:tr>
      <w:tr w:rsidR="00A8433B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B737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7377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</w:p>
        </w:tc>
      </w:tr>
      <w:tr w:rsidR="00E95E4F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 xml:space="preserve">Социальное </w:t>
            </w:r>
          </w:p>
        </w:tc>
      </w:tr>
      <w:tr w:rsidR="00E95E4F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830A6C" w:rsidP="00671EB6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КВМЗ</w:t>
            </w:r>
          </w:p>
          <w:p w:rsidR="00E95E4F" w:rsidRPr="00830A6C" w:rsidRDefault="00E95E4F" w:rsidP="00830A6C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 xml:space="preserve"> «ПДД»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709" w:rsidRPr="00830A6C" w:rsidRDefault="00A8433B" w:rsidP="00B73709">
            <w:pPr>
              <w:spacing w:after="0"/>
              <w:jc w:val="center"/>
              <w:rPr>
                <w:rStyle w:val="a4"/>
                <w:b w:val="0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3709" w:rsidRDefault="00B73709" w:rsidP="00B73709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5-6 классы</w:t>
            </w:r>
          </w:p>
          <w:p w:rsidR="00830A6C" w:rsidRPr="00B73709" w:rsidRDefault="00B73709" w:rsidP="00B73709">
            <w:pPr>
              <w:jc w:val="center"/>
            </w:pPr>
            <w:r>
              <w:t>7-8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B73709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Юбилейный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26A70" w:rsidP="00AC697F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Барматова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Ю.А.</w:t>
            </w:r>
          </w:p>
        </w:tc>
      </w:tr>
      <w:tr w:rsidR="00E95E4F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DE6CC6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Общеинтеллектуальное</w:t>
            </w:r>
          </w:p>
        </w:tc>
      </w:tr>
      <w:tr w:rsidR="00E95E4F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D35541" w:rsidP="00A843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Книжная викторина</w:t>
            </w:r>
            <w:r w:rsidR="00830A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541" w:rsidRDefault="00D35541" w:rsidP="00E9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1CA8" w:rsidRPr="00D35541" w:rsidRDefault="00E91CA8" w:rsidP="00D35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1-4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830A6C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Группа в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Вк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«Школьная библиотека МБОУ «Школа №160»»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830A6C" w:rsidP="00AC697F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Педагог-библиотекарь Комарова Е.Н.</w:t>
            </w:r>
            <w:r w:rsidR="00AC3192">
              <w:rPr>
                <w:rStyle w:val="a4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A8433B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Pr="00830A6C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Литературная гостиная « Писатели-юбиляры 2024»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</w:t>
            </w:r>
          </w:p>
          <w:p w:rsidR="00A8433B" w:rsidRDefault="00A8433B" w:rsidP="00E9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Pr="00830A6C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t>1-4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 кабинет</w:t>
            </w:r>
          </w:p>
          <w:p w:rsidR="00A8433B" w:rsidRPr="00A8433B" w:rsidRDefault="00A8433B" w:rsidP="00A8433B"/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697F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Малышева О.А.</w:t>
            </w:r>
          </w:p>
        </w:tc>
      </w:tr>
      <w:tr w:rsidR="00A8433B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8433B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«Игра-путешествие по станциям природы»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line="276" w:lineRule="auto"/>
              <w:jc w:val="center"/>
            </w:pPr>
            <w:r>
              <w:t>2-3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 кабинет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697F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Семерикова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Л.В.</w:t>
            </w:r>
          </w:p>
        </w:tc>
      </w:tr>
      <w:tr w:rsidR="00E95E4F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Общекультурное</w:t>
            </w:r>
          </w:p>
        </w:tc>
      </w:tr>
      <w:tr w:rsidR="00E95E4F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830A6C" w:rsidP="00A8433B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hd w:val="clear" w:color="auto" w:fill="FFFFFF"/>
              </w:rPr>
              <w:t>Мастер-класс «</w:t>
            </w:r>
            <w:r w:rsidR="00A8433B">
              <w:rPr>
                <w:shd w:val="clear" w:color="auto" w:fill="FFFFFF"/>
              </w:rPr>
              <w:t>Пряничный домик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A8433B" w:rsidP="00E95E4F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t>29.03.2024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830A6C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1-</w:t>
            </w:r>
            <w:r w:rsidR="00D35541">
              <w:rPr>
                <w:rStyle w:val="a4"/>
                <w:b w:val="0"/>
                <w:sz w:val="22"/>
                <w:szCs w:val="22"/>
              </w:rPr>
              <w:t>4</w:t>
            </w:r>
            <w:r w:rsidRPr="00830A6C">
              <w:rPr>
                <w:rStyle w:val="a4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D35541" w:rsidP="00830A6C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12 кабинет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D35541" w:rsidP="00AC697F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Ретина Т.В.</w:t>
            </w:r>
          </w:p>
          <w:p w:rsidR="00A8433B" w:rsidRPr="00830A6C" w:rsidRDefault="00A8433B" w:rsidP="00AC697F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Штейникова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Д. С.</w:t>
            </w:r>
          </w:p>
        </w:tc>
      </w:tr>
      <w:tr w:rsidR="00AC3192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Pr="00830A6C" w:rsidRDefault="00AC3192" w:rsidP="00AC319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Default="00D35541" w:rsidP="00AC3192">
            <w:pPr>
              <w:pStyle w:val="a6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кино по проекту </w:t>
            </w:r>
            <w:proofErr w:type="spellStart"/>
            <w:r>
              <w:rPr>
                <w:shd w:val="clear" w:color="auto" w:fill="FFFFFF"/>
              </w:rPr>
              <w:t>Киноуроки</w:t>
            </w:r>
            <w:proofErr w:type="spellEnd"/>
            <w:r>
              <w:rPr>
                <w:shd w:val="clear" w:color="auto" w:fill="FFFFFF"/>
              </w:rPr>
              <w:t xml:space="preserve"> в школах России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Default="00A8433B" w:rsidP="00AC3192">
            <w:pPr>
              <w:pStyle w:val="a6"/>
              <w:spacing w:line="276" w:lineRule="auto"/>
              <w:jc w:val="center"/>
            </w:pPr>
            <w:r>
              <w:t>02.04.2024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Pr="00830A6C" w:rsidRDefault="00D35541" w:rsidP="00AC319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1-11</w:t>
            </w:r>
            <w:r w:rsidR="00AC3192">
              <w:rPr>
                <w:rStyle w:val="a4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Pr="00830A6C" w:rsidRDefault="00D35541" w:rsidP="00AC319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34 кабинет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3192" w:rsidRPr="00830A6C" w:rsidRDefault="00D35541" w:rsidP="00AC3192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Плеханова Е.С.</w:t>
            </w:r>
          </w:p>
        </w:tc>
      </w:tr>
      <w:tr w:rsidR="00A8433B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before="0" w:beforeAutospacing="0" w:after="0" w:afterAutospacing="0"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«Пушкинская карта»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line="276" w:lineRule="auto"/>
              <w:jc w:val="center"/>
            </w:pPr>
            <w:r>
              <w:t>27-28.03.2023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8-11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Выходы в театры, музеи, выставки, кинотеатры города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33B" w:rsidRDefault="00A8433B" w:rsidP="00AC3192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Заместитель директора Зубова О.А.</w:t>
            </w:r>
          </w:p>
        </w:tc>
      </w:tr>
    </w:tbl>
    <w:p w:rsidR="000A434D" w:rsidRPr="00830A6C" w:rsidRDefault="007976A3">
      <w:pPr>
        <w:rPr>
          <w:rFonts w:ascii="Times New Roman" w:hAnsi="Times New Roman" w:cs="Times New Roman"/>
          <w:sz w:val="20"/>
        </w:rPr>
      </w:pPr>
    </w:p>
    <w:p w:rsidR="00671EB6" w:rsidRPr="00830A6C" w:rsidRDefault="00671EB6" w:rsidP="0067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A6C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                 </w:t>
      </w:r>
      <w:r w:rsidR="00CD1F0A">
        <w:rPr>
          <w:rFonts w:ascii="Times New Roman" w:hAnsi="Times New Roman" w:cs="Times New Roman"/>
          <w:sz w:val="24"/>
          <w:szCs w:val="24"/>
        </w:rPr>
        <w:t>Зубова О.А.</w:t>
      </w:r>
    </w:p>
    <w:sectPr w:rsidR="00671EB6" w:rsidRPr="008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F"/>
    <w:rsid w:val="000A46E2"/>
    <w:rsid w:val="000D07FF"/>
    <w:rsid w:val="00113980"/>
    <w:rsid w:val="00293A9E"/>
    <w:rsid w:val="0029467F"/>
    <w:rsid w:val="002A4B1A"/>
    <w:rsid w:val="002D4581"/>
    <w:rsid w:val="002F273F"/>
    <w:rsid w:val="003563C5"/>
    <w:rsid w:val="003A406B"/>
    <w:rsid w:val="003C7686"/>
    <w:rsid w:val="003E71A4"/>
    <w:rsid w:val="004100D0"/>
    <w:rsid w:val="00503BD5"/>
    <w:rsid w:val="00550EFA"/>
    <w:rsid w:val="005E38BD"/>
    <w:rsid w:val="00671EB6"/>
    <w:rsid w:val="00683494"/>
    <w:rsid w:val="007377F3"/>
    <w:rsid w:val="007802E9"/>
    <w:rsid w:val="007976A3"/>
    <w:rsid w:val="00830A6C"/>
    <w:rsid w:val="00874AD3"/>
    <w:rsid w:val="00961F15"/>
    <w:rsid w:val="009B60C2"/>
    <w:rsid w:val="00A8433B"/>
    <w:rsid w:val="00AC3192"/>
    <w:rsid w:val="00AC697F"/>
    <w:rsid w:val="00B73709"/>
    <w:rsid w:val="00C2480D"/>
    <w:rsid w:val="00CA7A87"/>
    <w:rsid w:val="00CC5292"/>
    <w:rsid w:val="00CD1F0A"/>
    <w:rsid w:val="00D26B60"/>
    <w:rsid w:val="00D2777D"/>
    <w:rsid w:val="00D35541"/>
    <w:rsid w:val="00D61E50"/>
    <w:rsid w:val="00DE6CC6"/>
    <w:rsid w:val="00DF157F"/>
    <w:rsid w:val="00E26A70"/>
    <w:rsid w:val="00E44EE3"/>
    <w:rsid w:val="00E87A35"/>
    <w:rsid w:val="00E91CA8"/>
    <w:rsid w:val="00E93493"/>
    <w:rsid w:val="00E95E4F"/>
    <w:rsid w:val="00EA0923"/>
    <w:rsid w:val="00EC6C42"/>
    <w:rsid w:val="00ED772F"/>
    <w:rsid w:val="00EE0DC2"/>
    <w:rsid w:val="00F37BBF"/>
    <w:rsid w:val="00F61FF9"/>
    <w:rsid w:val="00FB20BE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1C1F"/>
  <w15:chartTrackingRefBased/>
  <w15:docId w15:val="{EDEAA439-E6A9-4541-B7D4-A92B444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139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Strong"/>
    <w:basedOn w:val="a0"/>
    <w:qFormat/>
    <w:rsid w:val="00113980"/>
    <w:rPr>
      <w:b/>
      <w:bCs/>
    </w:rPr>
  </w:style>
  <w:style w:type="character" w:styleId="a5">
    <w:name w:val="Hyperlink"/>
    <w:basedOn w:val="a0"/>
    <w:unhideWhenUsed/>
    <w:rsid w:val="00113980"/>
    <w:rPr>
      <w:color w:val="0000FF"/>
      <w:u w:val="single"/>
    </w:rPr>
  </w:style>
  <w:style w:type="paragraph" w:styleId="a6">
    <w:name w:val="Normal (Web)"/>
    <w:basedOn w:val="a"/>
    <w:unhideWhenUsed/>
    <w:rsid w:val="0011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2024-03-25T07:19:00Z</cp:lastPrinted>
  <dcterms:created xsi:type="dcterms:W3CDTF">2018-10-24T06:02:00Z</dcterms:created>
  <dcterms:modified xsi:type="dcterms:W3CDTF">2024-03-25T07:34:00Z</dcterms:modified>
</cp:coreProperties>
</file>